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FDF4" w14:textId="77777777" w:rsidR="004F7F22" w:rsidRPr="004F7F22" w:rsidRDefault="004F7F22" w:rsidP="004F7F2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4F7F22">
        <w:rPr>
          <w:rFonts w:ascii="Times New Roman" w:hAnsi="Times New Roman"/>
          <w:b/>
          <w:sz w:val="24"/>
          <w:szCs w:val="24"/>
          <w:lang w:val="en-GB"/>
        </w:rPr>
        <w:t>Stetement</w:t>
      </w:r>
      <w:proofErr w:type="spellEnd"/>
      <w:r w:rsidRPr="004F7F22">
        <w:rPr>
          <w:rFonts w:ascii="Times New Roman" w:hAnsi="Times New Roman"/>
          <w:b/>
          <w:sz w:val="24"/>
          <w:szCs w:val="24"/>
          <w:lang w:val="en-GB"/>
        </w:rPr>
        <w:t xml:space="preserve"> of novelty</w:t>
      </w:r>
    </w:p>
    <w:p w14:paraId="19C35847" w14:textId="77777777" w:rsidR="004F7F22" w:rsidRDefault="004F7F22" w:rsidP="004F7F22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61E5F13" w14:textId="134E63BE" w:rsidR="004F7F22" w:rsidRPr="00545E39" w:rsidRDefault="004F7F22" w:rsidP="004F7F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5E39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proposed</w:t>
      </w:r>
      <w:r w:rsidRPr="00545E39">
        <w:rPr>
          <w:rFonts w:ascii="Times New Roman" w:hAnsi="Times New Roman"/>
          <w:sz w:val="24"/>
          <w:szCs w:val="24"/>
          <w:lang w:val="en-GB"/>
        </w:rPr>
        <w:t xml:space="preserve"> manuscript describes immobilization of alcohol dehydrogenase (ADH) onto </w:t>
      </w:r>
      <w:proofErr w:type="spellStart"/>
      <w:r w:rsidRPr="00545E39">
        <w:rPr>
          <w:rFonts w:ascii="Times New Roman" w:hAnsi="Times New Roman"/>
          <w:sz w:val="24"/>
          <w:szCs w:val="24"/>
          <w:lang w:val="en-GB"/>
        </w:rPr>
        <w:t>carboxymethy</w:t>
      </w:r>
      <w:proofErr w:type="spellEnd"/>
      <w:r w:rsidRPr="00545E39">
        <w:rPr>
          <w:rFonts w:ascii="Times New Roman" w:hAnsi="Times New Roman"/>
          <w:sz w:val="24"/>
          <w:szCs w:val="24"/>
          <w:lang w:val="en-GB"/>
        </w:rPr>
        <w:t xml:space="preserve"> dextran coated magnetic nanoparticles (CMD-MNPs)</w:t>
      </w:r>
      <w:r>
        <w:rPr>
          <w:rFonts w:ascii="Times New Roman" w:hAnsi="Times New Roman"/>
          <w:sz w:val="24"/>
          <w:szCs w:val="24"/>
          <w:lang w:val="en-GB"/>
        </w:rPr>
        <w:t xml:space="preserve">, which were tested for microbial inhibition on two bacterial cultures, </w:t>
      </w:r>
      <w:r w:rsidRPr="00545E39">
        <w:rPr>
          <w:rFonts w:ascii="Times New Roman" w:hAnsi="Times New Roman"/>
          <w:i/>
          <w:sz w:val="24"/>
          <w:szCs w:val="24"/>
          <w:lang w:val="en-GB"/>
        </w:rPr>
        <w:t>Escherichia coli</w:t>
      </w:r>
      <w:r w:rsidRPr="00545E39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Pr="00545E39">
        <w:rPr>
          <w:rFonts w:ascii="Times New Roman" w:hAnsi="Times New Roman"/>
          <w:i/>
          <w:sz w:val="24"/>
          <w:szCs w:val="24"/>
          <w:lang w:val="en-GB"/>
        </w:rPr>
        <w:t>Staphylococcus aureus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 xml:space="preserve">CMD-MNPs exhibited inhibition properties, while uncoated MNPs showed none. Such CMD-MNPs were used as carrier for ADH immobilization, which exhibited 26% residual activity of immobilized ADH. With further epoxy functionalization of CMD-MNPs, </w:t>
      </w:r>
      <w:r w:rsidRPr="00545E39">
        <w:rPr>
          <w:rFonts w:ascii="Times New Roman" w:hAnsi="Times New Roman"/>
          <w:sz w:val="24"/>
          <w:szCs w:val="24"/>
          <w:lang w:val="en-GB"/>
        </w:rPr>
        <w:t>using epoxy cross-linker epichlorohydrin (</w:t>
      </w:r>
      <w:proofErr w:type="spellStart"/>
      <w:r w:rsidRPr="00545E39">
        <w:rPr>
          <w:rFonts w:ascii="Times New Roman" w:hAnsi="Times New Roman"/>
          <w:sz w:val="24"/>
          <w:szCs w:val="24"/>
          <w:lang w:val="en-GB"/>
        </w:rPr>
        <w:t>EClH</w:t>
      </w:r>
      <w:proofErr w:type="spellEnd"/>
      <w:r w:rsidRPr="00545E3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, residual activity of immobilized ADH</w:t>
      </w:r>
      <w:r w:rsidR="000F4E85">
        <w:rPr>
          <w:rFonts w:ascii="Times New Roman" w:hAnsi="Times New Roman"/>
          <w:sz w:val="24"/>
          <w:szCs w:val="24"/>
          <w:lang w:val="en-GB"/>
        </w:rPr>
        <w:t xml:space="preserve"> significant</w:t>
      </w:r>
      <w:r w:rsidR="00C82840">
        <w:rPr>
          <w:rFonts w:ascii="Times New Roman" w:hAnsi="Times New Roman"/>
          <w:sz w:val="24"/>
          <w:szCs w:val="24"/>
          <w:lang w:val="en-GB"/>
        </w:rPr>
        <w:t>ly</w:t>
      </w:r>
      <w:r w:rsidR="000F4E85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increased, resulting in 90%. Epoxy functionalization improved</w:t>
      </w:r>
      <w:r w:rsidRPr="004F7F2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45E39">
        <w:rPr>
          <w:rFonts w:ascii="Times New Roman" w:hAnsi="Times New Roman"/>
          <w:sz w:val="24"/>
          <w:szCs w:val="24"/>
          <w:lang w:val="en-GB"/>
        </w:rPr>
        <w:t>the biocataly</w:t>
      </w:r>
      <w:r w:rsidR="0010662F">
        <w:rPr>
          <w:rFonts w:ascii="Times New Roman" w:hAnsi="Times New Roman"/>
          <w:sz w:val="24"/>
          <w:szCs w:val="24"/>
          <w:lang w:val="en-GB"/>
        </w:rPr>
        <w:t>tic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662F">
        <w:rPr>
          <w:rFonts w:ascii="Times New Roman" w:hAnsi="Times New Roman"/>
          <w:sz w:val="24"/>
          <w:szCs w:val="24"/>
          <w:lang w:val="en-GB"/>
        </w:rPr>
        <w:t>properties</w:t>
      </w:r>
      <w:r>
        <w:rPr>
          <w:rFonts w:ascii="Times New Roman" w:hAnsi="Times New Roman"/>
          <w:sz w:val="24"/>
          <w:szCs w:val="24"/>
          <w:lang w:val="en-GB"/>
        </w:rPr>
        <w:t xml:space="preserve"> of immobilized enzyme</w:t>
      </w:r>
      <w:r w:rsidRPr="00545E39"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Such immobilized ADH was </w:t>
      </w:r>
      <w:r w:rsidRPr="00545E39">
        <w:rPr>
          <w:rFonts w:ascii="Times New Roman" w:hAnsi="Times New Roman"/>
          <w:sz w:val="24"/>
          <w:szCs w:val="24"/>
          <w:lang w:val="en-GB"/>
        </w:rPr>
        <w:t>also c</w:t>
      </w:r>
      <w:r>
        <w:rPr>
          <w:rFonts w:ascii="Times New Roman" w:hAnsi="Times New Roman"/>
          <w:sz w:val="24"/>
          <w:szCs w:val="24"/>
          <w:lang w:val="en-GB"/>
        </w:rPr>
        <w:t xml:space="preserve">haracterized, using FT-IT, SEM </w:t>
      </w:r>
      <w:r w:rsidRPr="00545E39">
        <w:rPr>
          <w:rFonts w:ascii="Times New Roman" w:hAnsi="Times New Roman"/>
          <w:sz w:val="24"/>
          <w:szCs w:val="24"/>
          <w:lang w:val="en-GB"/>
        </w:rPr>
        <w:t>and DLS analysis.</w:t>
      </w:r>
    </w:p>
    <w:p w14:paraId="06326074" w14:textId="77777777" w:rsidR="004F7F22" w:rsidRDefault="004F7F22" w:rsidP="004F7F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5AB020E" w14:textId="77777777" w:rsidR="004F7F22" w:rsidRDefault="004F7F22" w:rsidP="004F7F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4F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257"/>
    <w:rsid w:val="000026BC"/>
    <w:rsid w:val="00002E50"/>
    <w:rsid w:val="000163C2"/>
    <w:rsid w:val="0002777E"/>
    <w:rsid w:val="0003136B"/>
    <w:rsid w:val="000409DA"/>
    <w:rsid w:val="000420F0"/>
    <w:rsid w:val="00057686"/>
    <w:rsid w:val="0006722C"/>
    <w:rsid w:val="000679CB"/>
    <w:rsid w:val="0007535A"/>
    <w:rsid w:val="000802D6"/>
    <w:rsid w:val="00082B41"/>
    <w:rsid w:val="000A6765"/>
    <w:rsid w:val="000A6905"/>
    <w:rsid w:val="000F27EF"/>
    <w:rsid w:val="000F4E85"/>
    <w:rsid w:val="000F762B"/>
    <w:rsid w:val="001041CC"/>
    <w:rsid w:val="0010662F"/>
    <w:rsid w:val="0011694F"/>
    <w:rsid w:val="00120AE4"/>
    <w:rsid w:val="001518FA"/>
    <w:rsid w:val="00161456"/>
    <w:rsid w:val="0017010E"/>
    <w:rsid w:val="00186BC8"/>
    <w:rsid w:val="001D063C"/>
    <w:rsid w:val="001E3CED"/>
    <w:rsid w:val="001F3945"/>
    <w:rsid w:val="00204BE5"/>
    <w:rsid w:val="00207718"/>
    <w:rsid w:val="00211909"/>
    <w:rsid w:val="002121FE"/>
    <w:rsid w:val="00212A1C"/>
    <w:rsid w:val="002131AC"/>
    <w:rsid w:val="0022688E"/>
    <w:rsid w:val="002463EF"/>
    <w:rsid w:val="00270B29"/>
    <w:rsid w:val="0027571B"/>
    <w:rsid w:val="00286985"/>
    <w:rsid w:val="002A133D"/>
    <w:rsid w:val="002B1146"/>
    <w:rsid w:val="002C2876"/>
    <w:rsid w:val="002E1DCB"/>
    <w:rsid w:val="00302E3D"/>
    <w:rsid w:val="00340199"/>
    <w:rsid w:val="00345A32"/>
    <w:rsid w:val="0035301D"/>
    <w:rsid w:val="003973AA"/>
    <w:rsid w:val="003A0612"/>
    <w:rsid w:val="003A383A"/>
    <w:rsid w:val="003A48C9"/>
    <w:rsid w:val="003B57B5"/>
    <w:rsid w:val="003D1E99"/>
    <w:rsid w:val="003D2A00"/>
    <w:rsid w:val="003D2B13"/>
    <w:rsid w:val="003D47C3"/>
    <w:rsid w:val="00434F29"/>
    <w:rsid w:val="004400E2"/>
    <w:rsid w:val="00462E3F"/>
    <w:rsid w:val="00497239"/>
    <w:rsid w:val="004F15DA"/>
    <w:rsid w:val="004F68BD"/>
    <w:rsid w:val="004F7F22"/>
    <w:rsid w:val="0051015B"/>
    <w:rsid w:val="00521209"/>
    <w:rsid w:val="0053329A"/>
    <w:rsid w:val="0054623F"/>
    <w:rsid w:val="00554D2D"/>
    <w:rsid w:val="005743B5"/>
    <w:rsid w:val="00596194"/>
    <w:rsid w:val="005A652C"/>
    <w:rsid w:val="005D71BB"/>
    <w:rsid w:val="005F082B"/>
    <w:rsid w:val="005F3A47"/>
    <w:rsid w:val="0060684E"/>
    <w:rsid w:val="006211BA"/>
    <w:rsid w:val="00622C43"/>
    <w:rsid w:val="006238F6"/>
    <w:rsid w:val="0064253C"/>
    <w:rsid w:val="00643463"/>
    <w:rsid w:val="0065169F"/>
    <w:rsid w:val="006622AE"/>
    <w:rsid w:val="00671373"/>
    <w:rsid w:val="006B6EC3"/>
    <w:rsid w:val="006C03D8"/>
    <w:rsid w:val="006C13FC"/>
    <w:rsid w:val="006C1417"/>
    <w:rsid w:val="006D2530"/>
    <w:rsid w:val="006D2AE7"/>
    <w:rsid w:val="006F1C75"/>
    <w:rsid w:val="006F6A80"/>
    <w:rsid w:val="007050BD"/>
    <w:rsid w:val="00733125"/>
    <w:rsid w:val="0076182A"/>
    <w:rsid w:val="0076535B"/>
    <w:rsid w:val="00781403"/>
    <w:rsid w:val="007819DB"/>
    <w:rsid w:val="0079330C"/>
    <w:rsid w:val="007966A0"/>
    <w:rsid w:val="007A100E"/>
    <w:rsid w:val="007C783D"/>
    <w:rsid w:val="007D4946"/>
    <w:rsid w:val="00811249"/>
    <w:rsid w:val="00831EF6"/>
    <w:rsid w:val="00850291"/>
    <w:rsid w:val="00876717"/>
    <w:rsid w:val="0087786C"/>
    <w:rsid w:val="00896F4D"/>
    <w:rsid w:val="008A6257"/>
    <w:rsid w:val="008C0667"/>
    <w:rsid w:val="00925A28"/>
    <w:rsid w:val="0093135D"/>
    <w:rsid w:val="00954427"/>
    <w:rsid w:val="00977E60"/>
    <w:rsid w:val="009910F4"/>
    <w:rsid w:val="0099442A"/>
    <w:rsid w:val="009A0C25"/>
    <w:rsid w:val="009E0364"/>
    <w:rsid w:val="009F4E75"/>
    <w:rsid w:val="00A04ABD"/>
    <w:rsid w:val="00A0523D"/>
    <w:rsid w:val="00A32733"/>
    <w:rsid w:val="00A53157"/>
    <w:rsid w:val="00A57AFA"/>
    <w:rsid w:val="00A6507D"/>
    <w:rsid w:val="00A732B1"/>
    <w:rsid w:val="00AA0EA8"/>
    <w:rsid w:val="00AA2807"/>
    <w:rsid w:val="00AA6873"/>
    <w:rsid w:val="00AD045F"/>
    <w:rsid w:val="00AD370B"/>
    <w:rsid w:val="00AF6780"/>
    <w:rsid w:val="00B047DC"/>
    <w:rsid w:val="00B14FFD"/>
    <w:rsid w:val="00B3458C"/>
    <w:rsid w:val="00B450FA"/>
    <w:rsid w:val="00B503BE"/>
    <w:rsid w:val="00B72B13"/>
    <w:rsid w:val="00B75E6C"/>
    <w:rsid w:val="00B851C3"/>
    <w:rsid w:val="00BB0B6A"/>
    <w:rsid w:val="00BC2538"/>
    <w:rsid w:val="00BD25DD"/>
    <w:rsid w:val="00BD3FC7"/>
    <w:rsid w:val="00BD5158"/>
    <w:rsid w:val="00BE6581"/>
    <w:rsid w:val="00C02FF8"/>
    <w:rsid w:val="00C135A9"/>
    <w:rsid w:val="00C15A65"/>
    <w:rsid w:val="00C25777"/>
    <w:rsid w:val="00C33731"/>
    <w:rsid w:val="00C365E4"/>
    <w:rsid w:val="00C82692"/>
    <w:rsid w:val="00C82840"/>
    <w:rsid w:val="00C95E64"/>
    <w:rsid w:val="00CA57D0"/>
    <w:rsid w:val="00CC01D2"/>
    <w:rsid w:val="00CD4AAF"/>
    <w:rsid w:val="00CF1C2A"/>
    <w:rsid w:val="00CF459D"/>
    <w:rsid w:val="00CF7CA4"/>
    <w:rsid w:val="00D049CF"/>
    <w:rsid w:val="00D23832"/>
    <w:rsid w:val="00D23A26"/>
    <w:rsid w:val="00D34AD8"/>
    <w:rsid w:val="00D3636E"/>
    <w:rsid w:val="00D40B40"/>
    <w:rsid w:val="00D44448"/>
    <w:rsid w:val="00D44A4A"/>
    <w:rsid w:val="00D62226"/>
    <w:rsid w:val="00D629B6"/>
    <w:rsid w:val="00D67B3C"/>
    <w:rsid w:val="00D900E4"/>
    <w:rsid w:val="00D90278"/>
    <w:rsid w:val="00DA1D7D"/>
    <w:rsid w:val="00DB1641"/>
    <w:rsid w:val="00DD4A6F"/>
    <w:rsid w:val="00DD5008"/>
    <w:rsid w:val="00DD71F0"/>
    <w:rsid w:val="00DE75DC"/>
    <w:rsid w:val="00E27746"/>
    <w:rsid w:val="00E3205B"/>
    <w:rsid w:val="00E55A5E"/>
    <w:rsid w:val="00E75F5F"/>
    <w:rsid w:val="00E7663C"/>
    <w:rsid w:val="00EB6D68"/>
    <w:rsid w:val="00EC3D0D"/>
    <w:rsid w:val="00ED0B1A"/>
    <w:rsid w:val="00ED13A0"/>
    <w:rsid w:val="00F20164"/>
    <w:rsid w:val="00F21054"/>
    <w:rsid w:val="00F22652"/>
    <w:rsid w:val="00F5019B"/>
    <w:rsid w:val="00F51A63"/>
    <w:rsid w:val="00F52375"/>
    <w:rsid w:val="00F56FA3"/>
    <w:rsid w:val="00F61227"/>
    <w:rsid w:val="00F77C52"/>
    <w:rsid w:val="00F947BA"/>
    <w:rsid w:val="00FA05D1"/>
    <w:rsid w:val="00FB1917"/>
    <w:rsid w:val="00FF17B0"/>
    <w:rsid w:val="00FF4621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EFB5C8"/>
  <w15:docId w15:val="{29250DC4-B35C-4C5D-A053-E92CF5C1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Maja Leitgeb</cp:lastModifiedBy>
  <cp:revision>5</cp:revision>
  <dcterms:created xsi:type="dcterms:W3CDTF">2020-04-25T09:23:00Z</dcterms:created>
  <dcterms:modified xsi:type="dcterms:W3CDTF">2020-04-25T13:08:00Z</dcterms:modified>
</cp:coreProperties>
</file>