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79" w:rsidRPr="00BC5979" w:rsidRDefault="00BC5979" w:rsidP="00BC5979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BC5979">
        <w:rPr>
          <w:rFonts w:ascii="Times New Roman" w:hAnsi="Times New Roman" w:cs="Times New Roman"/>
          <w:b/>
        </w:rPr>
        <w:t xml:space="preserve">Statement of </w:t>
      </w:r>
      <w:proofErr w:type="spellStart"/>
      <w:r w:rsidRPr="00BC5979">
        <w:rPr>
          <w:rFonts w:ascii="Times New Roman" w:hAnsi="Times New Roman" w:cs="Times New Roman"/>
          <w:b/>
        </w:rPr>
        <w:t>novelty</w:t>
      </w:r>
      <w:proofErr w:type="spellEnd"/>
    </w:p>
    <w:p w:rsidR="00BC5979" w:rsidRPr="00BC5979" w:rsidRDefault="00BC5979" w:rsidP="00BC5979">
      <w:pPr>
        <w:spacing w:line="360" w:lineRule="auto"/>
        <w:jc w:val="both"/>
        <w:rPr>
          <w:rFonts w:ascii="Times New Roman" w:hAnsi="Times New Roman" w:cs="Times New Roman"/>
        </w:rPr>
      </w:pPr>
    </w:p>
    <w:p w:rsidR="00BC5979" w:rsidRPr="00BC5979" w:rsidRDefault="00BC5979" w:rsidP="00BC597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study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the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catalytic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activities</w:t>
      </w:r>
      <w:proofErr w:type="spellEnd"/>
      <w:r w:rsidRPr="00BC5979">
        <w:rPr>
          <w:rFonts w:ascii="Times New Roman" w:hAnsi="Times New Roman" w:cs="Times New Roman"/>
        </w:rPr>
        <w:t xml:space="preserve"> of </w:t>
      </w:r>
      <w:proofErr w:type="spellStart"/>
      <w:r w:rsidRPr="00BC5979">
        <w:rPr>
          <w:rFonts w:ascii="Times New Roman" w:hAnsi="Times New Roman" w:cs="Times New Roman"/>
        </w:rPr>
        <w:t>new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proline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based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organocatalysts</w:t>
      </w:r>
      <w:proofErr w:type="spellEnd"/>
      <w:r w:rsidRPr="00BC5979">
        <w:rPr>
          <w:rFonts w:ascii="Times New Roman" w:hAnsi="Times New Roman" w:cs="Times New Roman"/>
        </w:rPr>
        <w:t xml:space="preserve"> in </w:t>
      </w:r>
      <w:proofErr w:type="spellStart"/>
      <w:r w:rsidRPr="00BC5979">
        <w:rPr>
          <w:rFonts w:ascii="Times New Roman" w:hAnsi="Times New Roman" w:cs="Times New Roman"/>
        </w:rPr>
        <w:t>direct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asymmetric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aldol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reaction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ivestigated</w:t>
      </w:r>
      <w:proofErr w:type="spellEnd"/>
      <w:r w:rsidRPr="00BC5979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Especially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compounds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</w:rPr>
        <w:t>ed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good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catalytic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activity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with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high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enantioselectivities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and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high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yields</w:t>
      </w:r>
      <w:proofErr w:type="spellEnd"/>
      <w:r w:rsidRPr="00BC5979">
        <w:rPr>
          <w:rFonts w:ascii="Times New Roman" w:hAnsi="Times New Roman" w:cs="Times New Roman"/>
        </w:rPr>
        <w:t xml:space="preserve"> in </w:t>
      </w:r>
      <w:proofErr w:type="spellStart"/>
      <w:r w:rsidRPr="00BC5979">
        <w:rPr>
          <w:rFonts w:ascii="Times New Roman" w:hAnsi="Times New Roman" w:cs="Times New Roman"/>
        </w:rPr>
        <w:t>water</w:t>
      </w:r>
      <w:proofErr w:type="spellEnd"/>
      <w:r w:rsidRPr="00BC5979">
        <w:rPr>
          <w:rFonts w:ascii="Times New Roman" w:hAnsi="Times New Roman" w:cs="Times New Roman"/>
        </w:rPr>
        <w:t xml:space="preserve">. Using of </w:t>
      </w:r>
      <w:proofErr w:type="spellStart"/>
      <w:r w:rsidRPr="00BC5979">
        <w:rPr>
          <w:rFonts w:ascii="Times New Roman" w:hAnsi="Times New Roman" w:cs="Times New Roman"/>
        </w:rPr>
        <w:t>water</w:t>
      </w:r>
      <w:proofErr w:type="spellEnd"/>
      <w:r w:rsidRPr="00BC5979">
        <w:rPr>
          <w:rFonts w:ascii="Times New Roman" w:hAnsi="Times New Roman" w:cs="Times New Roman"/>
        </w:rPr>
        <w:t xml:space="preserve"> as </w:t>
      </w:r>
      <w:proofErr w:type="spellStart"/>
      <w:r w:rsidRPr="00BC5979">
        <w:rPr>
          <w:rFonts w:ascii="Times New Roman" w:hAnsi="Times New Roman" w:cs="Times New Roman"/>
        </w:rPr>
        <w:t>solvent</w:t>
      </w:r>
      <w:proofErr w:type="spellEnd"/>
      <w:r w:rsidRPr="00BC5979">
        <w:rPr>
          <w:rFonts w:ascii="Times New Roman" w:hAnsi="Times New Roman" w:cs="Times New Roman"/>
        </w:rPr>
        <w:t xml:space="preserve"> is </w:t>
      </w:r>
      <w:proofErr w:type="spellStart"/>
      <w:r w:rsidRPr="00BC5979">
        <w:rPr>
          <w:rFonts w:ascii="Times New Roman" w:hAnsi="Times New Roman" w:cs="Times New Roman"/>
        </w:rPr>
        <w:t>also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important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contribution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to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green</w:t>
      </w:r>
      <w:proofErr w:type="spellEnd"/>
      <w:r w:rsidRPr="00BC5979">
        <w:rPr>
          <w:rFonts w:ascii="Times New Roman" w:hAnsi="Times New Roman" w:cs="Times New Roman"/>
        </w:rPr>
        <w:t xml:space="preserve"> </w:t>
      </w:r>
      <w:proofErr w:type="spellStart"/>
      <w:r w:rsidRPr="00BC5979">
        <w:rPr>
          <w:rFonts w:ascii="Times New Roman" w:hAnsi="Times New Roman" w:cs="Times New Roman"/>
        </w:rPr>
        <w:t>chemistry</w:t>
      </w:r>
      <w:proofErr w:type="spellEnd"/>
      <w:r w:rsidRPr="00BC5979">
        <w:rPr>
          <w:rFonts w:ascii="Times New Roman" w:hAnsi="Times New Roman" w:cs="Times New Roman"/>
        </w:rPr>
        <w:t>.</w:t>
      </w:r>
    </w:p>
    <w:sectPr w:rsidR="00BC5979" w:rsidRPr="00BC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79"/>
    <w:rsid w:val="008968C4"/>
    <w:rsid w:val="00962532"/>
    <w:rsid w:val="00BC5979"/>
    <w:rsid w:val="00C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</dc:creator>
  <cp:lastModifiedBy>FULYA</cp:lastModifiedBy>
  <cp:revision>3</cp:revision>
  <dcterms:created xsi:type="dcterms:W3CDTF">2018-09-25T13:20:00Z</dcterms:created>
  <dcterms:modified xsi:type="dcterms:W3CDTF">2018-09-25T13:24:00Z</dcterms:modified>
</cp:coreProperties>
</file>