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BBB" w:rsidRPr="00852F1F" w:rsidRDefault="00852F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Statement of novelty</w:t>
      </w:r>
    </w:p>
    <w:p w:rsidR="00011FDC" w:rsidRPr="00852F1F" w:rsidRDefault="00011FDC" w:rsidP="00852F1F">
      <w:pPr>
        <w:rPr>
          <w:rFonts w:ascii="Times New Roman" w:hAnsi="Times New Roman" w:cs="Times New Roman"/>
          <w:sz w:val="24"/>
          <w:szCs w:val="24"/>
        </w:rPr>
      </w:pPr>
      <w:r w:rsidRPr="00852F1F">
        <w:rPr>
          <w:rFonts w:ascii="Times New Roman" w:hAnsi="Times New Roman" w:cs="Times New Roman"/>
          <w:sz w:val="24"/>
          <w:szCs w:val="24"/>
        </w:rPr>
        <w:t xml:space="preserve">A novel </w:t>
      </w:r>
      <w:r w:rsidR="00D95E5D">
        <w:rPr>
          <w:rFonts w:ascii="Times New Roman" w:hAnsi="Times New Roman" w:cs="Times New Roman"/>
          <w:sz w:val="24"/>
          <w:szCs w:val="24"/>
        </w:rPr>
        <w:t xml:space="preserve">porous </w:t>
      </w:r>
      <w:r w:rsidRPr="00852F1F">
        <w:rPr>
          <w:rFonts w:ascii="Times New Roman" w:hAnsi="Times New Roman" w:cs="Times New Roman"/>
          <w:sz w:val="24"/>
          <w:szCs w:val="24"/>
        </w:rPr>
        <w:t>material created as consequence of an acid phonolite treatment.</w:t>
      </w:r>
      <w:bookmarkStart w:id="0" w:name="_GoBack"/>
      <w:bookmarkEnd w:id="0"/>
    </w:p>
    <w:p w:rsidR="00011FDC" w:rsidRPr="00852F1F" w:rsidRDefault="00011FDC" w:rsidP="00852F1F">
      <w:pPr>
        <w:rPr>
          <w:rFonts w:ascii="Times New Roman" w:hAnsi="Times New Roman" w:cs="Times New Roman"/>
          <w:sz w:val="24"/>
          <w:szCs w:val="24"/>
        </w:rPr>
      </w:pPr>
      <w:r w:rsidRPr="00852F1F">
        <w:rPr>
          <w:rFonts w:ascii="Times New Roman" w:hAnsi="Times New Roman" w:cs="Times New Roman"/>
          <w:sz w:val="24"/>
          <w:szCs w:val="24"/>
        </w:rPr>
        <w:t>First Cold Plasma treatment on a phonolite type material.</w:t>
      </w:r>
    </w:p>
    <w:p w:rsidR="00011FDC" w:rsidRPr="00852F1F" w:rsidRDefault="00011FDC" w:rsidP="00852F1F">
      <w:pPr>
        <w:rPr>
          <w:rFonts w:ascii="Times New Roman" w:hAnsi="Times New Roman" w:cs="Times New Roman"/>
          <w:sz w:val="24"/>
          <w:szCs w:val="24"/>
        </w:rPr>
      </w:pPr>
      <w:r w:rsidRPr="00852F1F">
        <w:rPr>
          <w:rFonts w:ascii="Times New Roman" w:hAnsi="Times New Roman" w:cs="Times New Roman"/>
          <w:sz w:val="24"/>
          <w:szCs w:val="24"/>
        </w:rPr>
        <w:t>Na, K, Mg, Ca, P adsorption test of WCO using phonolite based materials.</w:t>
      </w:r>
    </w:p>
    <w:sectPr w:rsidR="00011FDC" w:rsidRPr="00852F1F" w:rsidSect="006F2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96A28"/>
    <w:multiLevelType w:val="hybridMultilevel"/>
    <w:tmpl w:val="FE1ACE92"/>
    <w:lvl w:ilvl="0" w:tplc="7CD46A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FDC"/>
    <w:rsid w:val="00011FDC"/>
    <w:rsid w:val="006F2BBB"/>
    <w:rsid w:val="00852F1F"/>
    <w:rsid w:val="00D9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A4348E-2C9A-4A6A-B583-D5E5D64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2B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1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47086-62E9-46A1-B0A7-CAF492C8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198</Characters>
  <Application>Microsoft Office Word</Application>
  <DocSecurity>0</DocSecurity>
  <Lines>1</Lines>
  <Paragraphs>1</Paragraphs>
  <ScaleCrop>false</ScaleCrop>
  <Company>HP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JMHH</dc:creator>
  <cp:keywords/>
  <dc:description/>
  <cp:lastModifiedBy>Jose Hidalgo</cp:lastModifiedBy>
  <cp:revision>3</cp:revision>
  <dcterms:created xsi:type="dcterms:W3CDTF">2017-02-24T10:05:00Z</dcterms:created>
  <dcterms:modified xsi:type="dcterms:W3CDTF">2017-02-24T10:06:00Z</dcterms:modified>
</cp:coreProperties>
</file>